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C9" w:rsidRDefault="008152C9" w:rsidP="008152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Омская область</w:t>
      </w:r>
    </w:p>
    <w:p w:rsidR="008152C9" w:rsidRDefault="008152C9" w:rsidP="008152C9">
      <w:pPr>
        <w:jc w:val="center"/>
        <w:rPr>
          <w:szCs w:val="28"/>
        </w:rPr>
      </w:pPr>
    </w:p>
    <w:p w:rsidR="008152C9" w:rsidRDefault="008152C9" w:rsidP="008152C9">
      <w:pPr>
        <w:jc w:val="center"/>
        <w:rPr>
          <w:b/>
          <w:szCs w:val="28"/>
        </w:rPr>
      </w:pPr>
      <w:r>
        <w:rPr>
          <w:b/>
          <w:szCs w:val="28"/>
        </w:rPr>
        <w:t>Совет Любомировского сельского поселения</w:t>
      </w:r>
    </w:p>
    <w:p w:rsidR="008152C9" w:rsidRDefault="008152C9" w:rsidP="008152C9">
      <w:pPr>
        <w:jc w:val="center"/>
        <w:rPr>
          <w:b/>
          <w:szCs w:val="28"/>
        </w:rPr>
      </w:pPr>
      <w:r>
        <w:rPr>
          <w:b/>
          <w:szCs w:val="28"/>
        </w:rPr>
        <w:t>Таврического муниципального района</w:t>
      </w:r>
    </w:p>
    <w:p w:rsidR="008152C9" w:rsidRDefault="008152C9" w:rsidP="008152C9">
      <w:pPr>
        <w:jc w:val="center"/>
        <w:rPr>
          <w:b/>
          <w:szCs w:val="28"/>
        </w:rPr>
      </w:pPr>
    </w:p>
    <w:p w:rsidR="008152C9" w:rsidRDefault="008152C9" w:rsidP="008152C9">
      <w:pPr>
        <w:jc w:val="center"/>
        <w:rPr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8152C9" w:rsidRDefault="008152C9" w:rsidP="008152C9">
      <w:pPr>
        <w:jc w:val="center"/>
        <w:rPr>
          <w:szCs w:val="28"/>
        </w:rPr>
      </w:pPr>
    </w:p>
    <w:p w:rsidR="008152C9" w:rsidRDefault="008152C9" w:rsidP="008152C9">
      <w:pPr>
        <w:jc w:val="center"/>
        <w:rPr>
          <w:szCs w:val="28"/>
        </w:rPr>
      </w:pPr>
      <w:r>
        <w:rPr>
          <w:szCs w:val="28"/>
        </w:rPr>
        <w:t>Восемнадцатой сессии четвертого созыва</w:t>
      </w:r>
    </w:p>
    <w:p w:rsidR="008152C9" w:rsidRDefault="008152C9" w:rsidP="008152C9">
      <w:pPr>
        <w:jc w:val="both"/>
        <w:rPr>
          <w:szCs w:val="28"/>
        </w:rPr>
      </w:pPr>
    </w:p>
    <w:p w:rsidR="008152C9" w:rsidRDefault="008152C9" w:rsidP="008152C9">
      <w:pPr>
        <w:jc w:val="both"/>
        <w:rPr>
          <w:szCs w:val="28"/>
        </w:rPr>
      </w:pPr>
    </w:p>
    <w:p w:rsidR="008152C9" w:rsidRDefault="008152C9" w:rsidP="008152C9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040DC2">
        <w:rPr>
          <w:szCs w:val="28"/>
        </w:rPr>
        <w:t>28</w:t>
      </w:r>
      <w:r>
        <w:rPr>
          <w:szCs w:val="28"/>
        </w:rPr>
        <w:t xml:space="preserve"> октября 2021 года                                                                                № </w:t>
      </w:r>
      <w:r w:rsidR="00040DC2">
        <w:rPr>
          <w:szCs w:val="28"/>
        </w:rPr>
        <w:t>119</w:t>
      </w:r>
    </w:p>
    <w:p w:rsidR="008152C9" w:rsidRDefault="008152C9" w:rsidP="008152C9">
      <w:pPr>
        <w:jc w:val="center"/>
        <w:rPr>
          <w:color w:val="FF0000"/>
          <w:szCs w:val="28"/>
        </w:rPr>
      </w:pPr>
      <w:r>
        <w:rPr>
          <w:szCs w:val="28"/>
        </w:rPr>
        <w:t>с. Любомировка</w:t>
      </w:r>
    </w:p>
    <w:p w:rsidR="008152C9" w:rsidRDefault="008152C9" w:rsidP="008152C9">
      <w:pPr>
        <w:jc w:val="both"/>
        <w:rPr>
          <w:szCs w:val="28"/>
        </w:rPr>
      </w:pPr>
    </w:p>
    <w:p w:rsidR="008152C9" w:rsidRDefault="008152C9" w:rsidP="008152C9">
      <w:pPr>
        <w:rPr>
          <w:szCs w:val="28"/>
        </w:rPr>
      </w:pPr>
      <w:r>
        <w:rPr>
          <w:szCs w:val="28"/>
        </w:rPr>
        <w:t>Об утверждении дополнительного соглашения</w:t>
      </w:r>
    </w:p>
    <w:p w:rsidR="008152C9" w:rsidRDefault="008152C9" w:rsidP="008152C9">
      <w:pPr>
        <w:rPr>
          <w:szCs w:val="28"/>
        </w:rPr>
      </w:pPr>
      <w:r>
        <w:rPr>
          <w:szCs w:val="28"/>
        </w:rPr>
        <w:t xml:space="preserve"> между органами  местного  самоуправления  Таврического </w:t>
      </w:r>
    </w:p>
    <w:p w:rsidR="008152C9" w:rsidRDefault="008152C9" w:rsidP="008152C9">
      <w:pPr>
        <w:rPr>
          <w:szCs w:val="28"/>
        </w:rPr>
      </w:pPr>
      <w:r>
        <w:rPr>
          <w:szCs w:val="28"/>
        </w:rPr>
        <w:t xml:space="preserve"> муниципального  района   и  органами  местного</w:t>
      </w:r>
    </w:p>
    <w:p w:rsidR="008152C9" w:rsidRDefault="008152C9" w:rsidP="008152C9">
      <w:pPr>
        <w:rPr>
          <w:szCs w:val="28"/>
        </w:rPr>
      </w:pPr>
      <w:r>
        <w:rPr>
          <w:szCs w:val="28"/>
        </w:rPr>
        <w:t xml:space="preserve"> самоуправления  Любомировского  сельского </w:t>
      </w:r>
    </w:p>
    <w:p w:rsidR="008152C9" w:rsidRDefault="008152C9" w:rsidP="008152C9">
      <w:pPr>
        <w:rPr>
          <w:szCs w:val="28"/>
        </w:rPr>
      </w:pPr>
      <w:r>
        <w:rPr>
          <w:szCs w:val="28"/>
        </w:rPr>
        <w:t xml:space="preserve"> поселения  о  передаче  осуществления</w:t>
      </w:r>
    </w:p>
    <w:p w:rsidR="008152C9" w:rsidRDefault="008152C9" w:rsidP="008152C9">
      <w:pPr>
        <w:rPr>
          <w:szCs w:val="28"/>
        </w:rPr>
      </w:pPr>
      <w:r>
        <w:rPr>
          <w:szCs w:val="28"/>
        </w:rPr>
        <w:t xml:space="preserve"> части своих  полномочий.</w:t>
      </w:r>
    </w:p>
    <w:p w:rsidR="008152C9" w:rsidRDefault="008152C9" w:rsidP="008152C9">
      <w:pPr>
        <w:rPr>
          <w:szCs w:val="28"/>
        </w:rPr>
      </w:pPr>
    </w:p>
    <w:p w:rsidR="008152C9" w:rsidRDefault="008152C9" w:rsidP="008152C9">
      <w:pPr>
        <w:rPr>
          <w:szCs w:val="28"/>
        </w:rPr>
      </w:pPr>
    </w:p>
    <w:p w:rsidR="008152C9" w:rsidRDefault="008152C9" w:rsidP="008152C9">
      <w:pPr>
        <w:jc w:val="both"/>
        <w:rPr>
          <w:szCs w:val="28"/>
        </w:rPr>
      </w:pPr>
      <w:r>
        <w:rPr>
          <w:szCs w:val="28"/>
        </w:rPr>
        <w:t xml:space="preserve">       В соответствии с пунктом 4 статьи 15 Федерального  Закона «Об основных принципах организации местного самоуправления в Российской Федерации», руководствуясь «Порядком заключения соглашения органами местного самоуправления Любомировского сельского поселения Таврического муниципального района Омской области о передаче осуществления части своих полномочий», </w:t>
      </w:r>
      <w:proofErr w:type="gramStart"/>
      <w:r>
        <w:rPr>
          <w:szCs w:val="28"/>
        </w:rPr>
        <w:t>утвержденном</w:t>
      </w:r>
      <w:proofErr w:type="gramEnd"/>
      <w:r>
        <w:rPr>
          <w:szCs w:val="28"/>
        </w:rPr>
        <w:t xml:space="preserve"> решением второй сессии  Совета депутатов Любомировского сельского поселения от 22 ноября 2005 года № 26 и Уставом Любомировского сельского поселения Таврического муниципального района Омской области, Совет сельского поселения</w:t>
      </w:r>
    </w:p>
    <w:p w:rsidR="008152C9" w:rsidRDefault="008152C9" w:rsidP="008152C9">
      <w:pPr>
        <w:rPr>
          <w:szCs w:val="28"/>
        </w:rPr>
      </w:pPr>
    </w:p>
    <w:p w:rsidR="008152C9" w:rsidRDefault="008152C9" w:rsidP="008152C9">
      <w:pPr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8152C9" w:rsidRDefault="008152C9" w:rsidP="008152C9">
      <w:pPr>
        <w:jc w:val="center"/>
        <w:rPr>
          <w:szCs w:val="28"/>
        </w:rPr>
      </w:pPr>
    </w:p>
    <w:p w:rsidR="008152C9" w:rsidRDefault="008152C9" w:rsidP="008152C9">
      <w:pPr>
        <w:jc w:val="both"/>
        <w:rPr>
          <w:szCs w:val="28"/>
        </w:rPr>
      </w:pPr>
      <w:r>
        <w:rPr>
          <w:szCs w:val="28"/>
        </w:rPr>
        <w:t xml:space="preserve">      1. Утвердить дополнительное соглашение между органами  местного  самоуправления  Таврического муниципального  района   и  органами  местного  самоуправления Любомировского  сельского  поселения  о  передаче  осуществления части своих  полномочий</w:t>
      </w:r>
    </w:p>
    <w:p w:rsidR="008152C9" w:rsidRDefault="008152C9" w:rsidP="008152C9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Настоящее решение подлежит официальному обнародованию в соответствии с Уставом Любомировского сельского поселения</w:t>
      </w:r>
    </w:p>
    <w:p w:rsidR="008152C9" w:rsidRDefault="008152C9" w:rsidP="008152C9">
      <w:pPr>
        <w:pStyle w:val="1"/>
        <w:rPr>
          <w:szCs w:val="28"/>
        </w:rPr>
      </w:pPr>
    </w:p>
    <w:p w:rsidR="008152C9" w:rsidRDefault="008152C9" w:rsidP="008152C9"/>
    <w:p w:rsidR="008152C9" w:rsidRDefault="008152C9" w:rsidP="008152C9"/>
    <w:p w:rsidR="008152C9" w:rsidRDefault="008152C9" w:rsidP="008152C9">
      <w:pPr>
        <w:rPr>
          <w:szCs w:val="28"/>
        </w:rPr>
      </w:pPr>
      <w:r>
        <w:rPr>
          <w:szCs w:val="28"/>
        </w:rPr>
        <w:t>Глава сельского поселения                                          В.А. Бондаренко</w:t>
      </w:r>
    </w:p>
    <w:p w:rsidR="008152C9" w:rsidRDefault="008152C9" w:rsidP="008152C9">
      <w:pPr>
        <w:rPr>
          <w:sz w:val="24"/>
        </w:rPr>
      </w:pPr>
    </w:p>
    <w:p w:rsidR="008152C9" w:rsidRDefault="008152C9" w:rsidP="008152C9"/>
    <w:p w:rsidR="008152C9" w:rsidRDefault="008152C9" w:rsidP="008152C9"/>
    <w:p w:rsidR="008152C9" w:rsidRDefault="008152C9" w:rsidP="00211104">
      <w:pPr>
        <w:spacing w:before="16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-39"/>
        <w:tblW w:w="0" w:type="auto"/>
        <w:tblLook w:val="01E0"/>
      </w:tblPr>
      <w:tblGrid>
        <w:gridCol w:w="4785"/>
        <w:gridCol w:w="4785"/>
      </w:tblGrid>
      <w:tr w:rsidR="008152C9" w:rsidRPr="00E6031F" w:rsidTr="008152C9">
        <w:trPr>
          <w:trHeight w:val="1702"/>
        </w:trPr>
        <w:tc>
          <w:tcPr>
            <w:tcW w:w="4785" w:type="dxa"/>
            <w:shd w:val="clear" w:color="auto" w:fill="auto"/>
          </w:tcPr>
          <w:p w:rsidR="008152C9" w:rsidRPr="00B26DA1" w:rsidRDefault="008152C9" w:rsidP="008152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26DA1">
              <w:rPr>
                <w:b/>
                <w:bCs/>
              </w:rPr>
              <w:t>Утверждено</w:t>
            </w:r>
          </w:p>
          <w:p w:rsidR="008152C9" w:rsidRPr="00B26DA1" w:rsidRDefault="008152C9" w:rsidP="008152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26DA1">
              <w:rPr>
                <w:b/>
                <w:bCs/>
              </w:rPr>
              <w:t xml:space="preserve">Решением ___________________________ сессии  Совета муниципального района </w:t>
            </w:r>
            <w:r>
              <w:rPr>
                <w:b/>
                <w:bCs/>
              </w:rPr>
              <w:t>шестого</w:t>
            </w:r>
            <w:r w:rsidRPr="00B26DA1">
              <w:rPr>
                <w:b/>
                <w:bCs/>
              </w:rPr>
              <w:t xml:space="preserve"> созыва </w:t>
            </w:r>
          </w:p>
          <w:p w:rsidR="008152C9" w:rsidRPr="008E7F3A" w:rsidRDefault="008152C9" w:rsidP="008152C9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B26DA1">
              <w:rPr>
                <w:b/>
                <w:bCs/>
              </w:rPr>
              <w:t>от « ___ »   _________  20</w:t>
            </w:r>
            <w:r>
              <w:rPr>
                <w:b/>
                <w:bCs/>
              </w:rPr>
              <w:t>21</w:t>
            </w:r>
            <w:r w:rsidRPr="00B26DA1">
              <w:rPr>
                <w:b/>
                <w:bCs/>
              </w:rPr>
              <w:t xml:space="preserve">  № __</w:t>
            </w:r>
          </w:p>
        </w:tc>
        <w:tc>
          <w:tcPr>
            <w:tcW w:w="4785" w:type="dxa"/>
            <w:shd w:val="clear" w:color="auto" w:fill="auto"/>
          </w:tcPr>
          <w:p w:rsidR="008152C9" w:rsidRPr="00ED65EF" w:rsidRDefault="008152C9" w:rsidP="008152C9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ED65EF">
              <w:rPr>
                <w:b/>
                <w:bCs/>
              </w:rPr>
              <w:t>Утверждено</w:t>
            </w:r>
          </w:p>
          <w:p w:rsidR="008152C9" w:rsidRPr="00191C15" w:rsidRDefault="008152C9" w:rsidP="008152C9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ED65EF">
              <w:rPr>
                <w:b/>
                <w:bCs/>
              </w:rPr>
              <w:t xml:space="preserve">Решением </w:t>
            </w:r>
            <w:r>
              <w:rPr>
                <w:b/>
                <w:bCs/>
              </w:rPr>
              <w:t xml:space="preserve">_____________  </w:t>
            </w:r>
            <w:r w:rsidRPr="00ED65EF">
              <w:rPr>
                <w:b/>
                <w:bCs/>
              </w:rPr>
              <w:t xml:space="preserve"> сессии Совета  </w:t>
            </w:r>
            <w:r>
              <w:rPr>
                <w:b/>
                <w:bCs/>
              </w:rPr>
              <w:t xml:space="preserve">Любомировского </w:t>
            </w:r>
            <w:r w:rsidRPr="00191C15">
              <w:rPr>
                <w:b/>
                <w:bCs/>
              </w:rPr>
              <w:t xml:space="preserve">сельского  поселения </w:t>
            </w:r>
            <w:r>
              <w:rPr>
                <w:b/>
                <w:bCs/>
              </w:rPr>
              <w:t xml:space="preserve">четвертого   </w:t>
            </w:r>
            <w:r w:rsidRPr="00191C15">
              <w:rPr>
                <w:b/>
                <w:bCs/>
              </w:rPr>
              <w:t xml:space="preserve"> созыва  </w:t>
            </w:r>
          </w:p>
          <w:p w:rsidR="008152C9" w:rsidRPr="00CB6494" w:rsidRDefault="008152C9" w:rsidP="008152C9">
            <w:pPr>
              <w:autoSpaceDE w:val="0"/>
              <w:autoSpaceDN w:val="0"/>
              <w:adjustRightInd w:val="0"/>
              <w:rPr>
                <w:b/>
                <w:bCs/>
                <w:i/>
                <w:highlight w:val="yellow"/>
              </w:rPr>
            </w:pPr>
            <w:r w:rsidRPr="00ED65EF">
              <w:rPr>
                <w:b/>
                <w:bCs/>
              </w:rPr>
              <w:t xml:space="preserve">от « </w:t>
            </w:r>
            <w:r>
              <w:rPr>
                <w:b/>
                <w:bCs/>
              </w:rPr>
              <w:t xml:space="preserve">___ </w:t>
            </w:r>
            <w:r w:rsidRPr="00ED65EF">
              <w:rPr>
                <w:b/>
                <w:bCs/>
              </w:rPr>
              <w:t xml:space="preserve">»  </w:t>
            </w:r>
            <w:r>
              <w:rPr>
                <w:b/>
                <w:bCs/>
              </w:rPr>
              <w:t>__________</w:t>
            </w:r>
            <w:r w:rsidRPr="00ED65EF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21</w:t>
            </w:r>
            <w:r w:rsidRPr="00ED65EF">
              <w:rPr>
                <w:b/>
                <w:bCs/>
              </w:rPr>
              <w:t xml:space="preserve">  № </w:t>
            </w:r>
            <w:r>
              <w:rPr>
                <w:b/>
                <w:bCs/>
              </w:rPr>
              <w:t>___</w:t>
            </w:r>
          </w:p>
        </w:tc>
      </w:tr>
    </w:tbl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</w:p>
    <w:p w:rsidR="00211104" w:rsidRDefault="00211104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 xml:space="preserve">к соглашению между органами местного самоуправления Таврического муниципального района и </w:t>
      </w:r>
      <w:r w:rsidR="00AD3FDE">
        <w:rPr>
          <w:sz w:val="25"/>
          <w:szCs w:val="25"/>
        </w:rPr>
        <w:t>Л</w:t>
      </w:r>
      <w:r w:rsidR="00E55705">
        <w:rPr>
          <w:sz w:val="25"/>
          <w:szCs w:val="25"/>
        </w:rPr>
        <w:t>юбомировского</w:t>
      </w:r>
      <w:r w:rsidR="004233E0"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 о передаче осуществления части своих полномочий, утвержденному решением </w:t>
      </w:r>
      <w:r w:rsidR="00AD3FDE">
        <w:rPr>
          <w:sz w:val="25"/>
          <w:szCs w:val="25"/>
        </w:rPr>
        <w:t>20</w:t>
      </w:r>
      <w:r w:rsidRPr="00F96B0E">
        <w:rPr>
          <w:sz w:val="25"/>
          <w:szCs w:val="25"/>
        </w:rPr>
        <w:t xml:space="preserve">сессии Совета Таврического муниципального района </w:t>
      </w:r>
      <w:r w:rsidR="008D126D">
        <w:rPr>
          <w:sz w:val="25"/>
          <w:szCs w:val="25"/>
        </w:rPr>
        <w:t>шестого</w:t>
      </w:r>
      <w:r w:rsidRPr="00F96B0E">
        <w:rPr>
          <w:sz w:val="25"/>
          <w:szCs w:val="25"/>
        </w:rPr>
        <w:t xml:space="preserve"> созыва от </w:t>
      </w:r>
      <w:r w:rsidR="00AD3FDE">
        <w:rPr>
          <w:sz w:val="25"/>
          <w:szCs w:val="25"/>
        </w:rPr>
        <w:t>22</w:t>
      </w:r>
      <w:r w:rsidR="00692C8B">
        <w:rPr>
          <w:sz w:val="25"/>
          <w:szCs w:val="25"/>
        </w:rPr>
        <w:t xml:space="preserve"> </w:t>
      </w:r>
      <w:r w:rsidR="00AD3FDE">
        <w:rPr>
          <w:sz w:val="25"/>
          <w:szCs w:val="25"/>
        </w:rPr>
        <w:t>апреля</w:t>
      </w:r>
      <w:r w:rsidRPr="00F96B0E">
        <w:rPr>
          <w:sz w:val="25"/>
          <w:szCs w:val="25"/>
        </w:rPr>
        <w:t>20</w:t>
      </w:r>
      <w:r w:rsidR="00F80998">
        <w:rPr>
          <w:sz w:val="25"/>
          <w:szCs w:val="25"/>
        </w:rPr>
        <w:t>2</w:t>
      </w:r>
      <w:r w:rsidR="008D126D">
        <w:rPr>
          <w:sz w:val="25"/>
          <w:szCs w:val="25"/>
        </w:rPr>
        <w:t>1</w:t>
      </w:r>
      <w:r w:rsidRPr="00F96B0E">
        <w:rPr>
          <w:sz w:val="25"/>
          <w:szCs w:val="25"/>
        </w:rPr>
        <w:t xml:space="preserve"> года № </w:t>
      </w:r>
      <w:r w:rsidR="00AD3FDE">
        <w:rPr>
          <w:sz w:val="25"/>
          <w:szCs w:val="25"/>
        </w:rPr>
        <w:t>118</w:t>
      </w:r>
      <w:r w:rsidRPr="00F96B0E">
        <w:rPr>
          <w:sz w:val="25"/>
          <w:szCs w:val="25"/>
        </w:rPr>
        <w:t xml:space="preserve">, </w:t>
      </w:r>
      <w:r w:rsidRPr="007541DA">
        <w:rPr>
          <w:sz w:val="25"/>
          <w:szCs w:val="25"/>
        </w:rPr>
        <w:t>утвержденно</w:t>
      </w:r>
      <w:r w:rsidR="004879D9" w:rsidRPr="007541DA">
        <w:rPr>
          <w:sz w:val="25"/>
          <w:szCs w:val="25"/>
        </w:rPr>
        <w:t>му</w:t>
      </w:r>
      <w:r w:rsidRPr="007541DA">
        <w:rPr>
          <w:sz w:val="25"/>
          <w:szCs w:val="25"/>
        </w:rPr>
        <w:t xml:space="preserve"> решением </w:t>
      </w:r>
      <w:r w:rsidR="00AD3FDE">
        <w:rPr>
          <w:sz w:val="25"/>
          <w:szCs w:val="25"/>
        </w:rPr>
        <w:t>11</w:t>
      </w:r>
      <w:r w:rsidRPr="007541DA">
        <w:rPr>
          <w:sz w:val="25"/>
          <w:szCs w:val="25"/>
        </w:rPr>
        <w:t xml:space="preserve">сессии Совета </w:t>
      </w:r>
      <w:r w:rsidR="00AD3FDE">
        <w:rPr>
          <w:sz w:val="25"/>
          <w:szCs w:val="25"/>
        </w:rPr>
        <w:t>Л</w:t>
      </w:r>
      <w:r w:rsidR="00E55705">
        <w:rPr>
          <w:sz w:val="25"/>
          <w:szCs w:val="25"/>
        </w:rPr>
        <w:t>юбомировского</w:t>
      </w:r>
      <w:r w:rsidR="00364CDA" w:rsidRPr="007541DA">
        <w:rPr>
          <w:sz w:val="25"/>
          <w:szCs w:val="25"/>
        </w:rPr>
        <w:t xml:space="preserve"> сельского</w:t>
      </w:r>
      <w:r w:rsidRPr="007541DA">
        <w:rPr>
          <w:sz w:val="25"/>
          <w:szCs w:val="25"/>
        </w:rPr>
        <w:t xml:space="preserve"> поселения Таврического муниципального района </w:t>
      </w:r>
      <w:r w:rsidR="00692C8B">
        <w:rPr>
          <w:sz w:val="25"/>
          <w:szCs w:val="25"/>
        </w:rPr>
        <w:t xml:space="preserve">Омской области </w:t>
      </w:r>
      <w:r w:rsidR="008D126D" w:rsidRPr="007541DA">
        <w:rPr>
          <w:sz w:val="25"/>
          <w:szCs w:val="25"/>
        </w:rPr>
        <w:t>четвертого</w:t>
      </w:r>
      <w:r w:rsidRPr="007541DA">
        <w:rPr>
          <w:sz w:val="25"/>
          <w:szCs w:val="25"/>
        </w:rPr>
        <w:t xml:space="preserve"> созыва от </w:t>
      </w:r>
      <w:r w:rsidR="00F80998" w:rsidRPr="007541DA">
        <w:rPr>
          <w:sz w:val="25"/>
          <w:szCs w:val="25"/>
        </w:rPr>
        <w:t>2</w:t>
      </w:r>
      <w:r w:rsidR="00AD3FDE">
        <w:rPr>
          <w:sz w:val="25"/>
          <w:szCs w:val="25"/>
        </w:rPr>
        <w:t>2</w:t>
      </w:r>
      <w:r w:rsidR="00692C8B">
        <w:rPr>
          <w:sz w:val="25"/>
          <w:szCs w:val="25"/>
        </w:rPr>
        <w:t xml:space="preserve"> </w:t>
      </w:r>
      <w:r w:rsidR="00AD3FDE">
        <w:rPr>
          <w:sz w:val="25"/>
          <w:szCs w:val="25"/>
        </w:rPr>
        <w:t>апрел</w:t>
      </w:r>
      <w:r w:rsidR="008D126D" w:rsidRPr="007541DA">
        <w:rPr>
          <w:sz w:val="25"/>
          <w:szCs w:val="25"/>
        </w:rPr>
        <w:t>я</w:t>
      </w:r>
      <w:r w:rsidRPr="007541DA">
        <w:rPr>
          <w:sz w:val="25"/>
          <w:szCs w:val="25"/>
        </w:rPr>
        <w:t xml:space="preserve"> 20</w:t>
      </w:r>
      <w:r w:rsidR="00F80998" w:rsidRPr="007541DA">
        <w:rPr>
          <w:sz w:val="25"/>
          <w:szCs w:val="25"/>
        </w:rPr>
        <w:t>2</w:t>
      </w:r>
      <w:r w:rsidR="008D126D" w:rsidRPr="007541DA">
        <w:rPr>
          <w:sz w:val="25"/>
          <w:szCs w:val="25"/>
        </w:rPr>
        <w:t>1</w:t>
      </w:r>
      <w:r w:rsidRPr="007541DA">
        <w:rPr>
          <w:sz w:val="25"/>
          <w:szCs w:val="25"/>
        </w:rPr>
        <w:t xml:space="preserve"> года №</w:t>
      </w:r>
      <w:r w:rsidR="00692C8B">
        <w:rPr>
          <w:sz w:val="25"/>
          <w:szCs w:val="25"/>
        </w:rPr>
        <w:t xml:space="preserve"> 71</w:t>
      </w:r>
      <w:r w:rsidRPr="007541DA">
        <w:rPr>
          <w:sz w:val="25"/>
          <w:szCs w:val="25"/>
        </w:rPr>
        <w:t>.</w:t>
      </w:r>
      <w:proofErr w:type="gramEnd"/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4E69EF">
        <w:tc>
          <w:tcPr>
            <w:tcW w:w="4798" w:type="dxa"/>
          </w:tcPr>
          <w:p w:rsidR="00211104" w:rsidRPr="00EC63CF" w:rsidRDefault="00211104" w:rsidP="004E69EF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E55705" w:rsidP="00F870C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</w:t>
            </w:r>
            <w:r w:rsidR="00355BDB">
              <w:rPr>
                <w:sz w:val="26"/>
                <w:szCs w:val="26"/>
              </w:rPr>
              <w:t>8</w:t>
            </w:r>
            <w:bookmarkStart w:id="0" w:name="_GoBack"/>
            <w:bookmarkEnd w:id="0"/>
            <w:r w:rsidR="00692C8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ок</w:t>
            </w:r>
            <w:r w:rsidR="00AD3FDE">
              <w:rPr>
                <w:sz w:val="26"/>
                <w:szCs w:val="26"/>
              </w:rPr>
              <w:t>тября</w:t>
            </w:r>
            <w:r w:rsidR="00692C8B">
              <w:rPr>
                <w:sz w:val="26"/>
                <w:szCs w:val="26"/>
              </w:rPr>
              <w:t xml:space="preserve"> </w:t>
            </w:r>
            <w:r w:rsidR="00211104" w:rsidRPr="00EC63CF">
              <w:rPr>
                <w:sz w:val="26"/>
                <w:szCs w:val="26"/>
              </w:rPr>
              <w:t>20</w:t>
            </w:r>
            <w:r w:rsidR="00F80998">
              <w:rPr>
                <w:sz w:val="26"/>
                <w:szCs w:val="26"/>
              </w:rPr>
              <w:t>2</w:t>
            </w:r>
            <w:r w:rsidR="006C04A0">
              <w:rPr>
                <w:sz w:val="26"/>
                <w:szCs w:val="26"/>
              </w:rPr>
              <w:t>1</w:t>
            </w:r>
            <w:r w:rsidR="00211104" w:rsidRPr="00EC63CF">
              <w:rPr>
                <w:sz w:val="26"/>
                <w:szCs w:val="26"/>
              </w:rPr>
              <w:t xml:space="preserve"> г.</w:t>
            </w:r>
          </w:p>
        </w:tc>
      </w:tr>
      <w:tr w:rsidR="001C2149" w:rsidRPr="00EC63CF" w:rsidTr="004E69EF">
        <w:tc>
          <w:tcPr>
            <w:tcW w:w="4798" w:type="dxa"/>
          </w:tcPr>
          <w:p w:rsidR="001C2149" w:rsidRPr="00EC63CF" w:rsidRDefault="001C2149" w:rsidP="004E69EF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4E69EF">
            <w:pPr>
              <w:jc w:val="right"/>
              <w:rPr>
                <w:sz w:val="26"/>
                <w:szCs w:val="26"/>
              </w:rPr>
            </w:pPr>
          </w:p>
        </w:tc>
      </w:tr>
    </w:tbl>
    <w:p w:rsidR="00211104" w:rsidRDefault="00211104" w:rsidP="00F96B0E">
      <w:pPr>
        <w:spacing w:before="80"/>
        <w:ind w:firstLine="709"/>
        <w:jc w:val="both"/>
      </w:pPr>
      <w:proofErr w:type="gramStart"/>
      <w:r w:rsidRPr="00EC63CF">
        <w:t>Администрация Таврического муниципального района Омской области, именуемая в дальнейшем «Сторона 1», в лице</w:t>
      </w:r>
      <w:r w:rsidR="00692C8B">
        <w:t xml:space="preserve"> </w:t>
      </w:r>
      <w:r w:rsidRPr="00EC63CF">
        <w:t xml:space="preserve">Главы Таврического  муниципального района Омской области </w:t>
      </w:r>
      <w:r w:rsidR="00E76DD9">
        <w:rPr>
          <w:b/>
          <w:i/>
        </w:rPr>
        <w:t>Баннова Игоря Анатольевича</w:t>
      </w:r>
      <w:r w:rsidRPr="00EC63CF">
        <w:t xml:space="preserve">, действующего на основании Устава, с одной стороны и Администрация </w:t>
      </w:r>
      <w:r w:rsidR="00AD3FDE">
        <w:t>Л</w:t>
      </w:r>
      <w:r w:rsidR="00E55705">
        <w:t>юбомировского</w:t>
      </w:r>
      <w:r w:rsidR="00692C8B">
        <w:t xml:space="preserve"> </w:t>
      </w:r>
      <w:r w:rsidR="00364CDA"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AD3FDE">
        <w:t>Л</w:t>
      </w:r>
      <w:r w:rsidR="00E55705">
        <w:t>юбомировского</w:t>
      </w:r>
      <w:r w:rsidR="00692C8B">
        <w:t xml:space="preserve"> </w:t>
      </w:r>
      <w:r w:rsidR="00364CDA">
        <w:t xml:space="preserve">сельского </w:t>
      </w:r>
      <w:r w:rsidRPr="00EC63CF">
        <w:t xml:space="preserve">поселения </w:t>
      </w:r>
      <w:r w:rsidR="00E55705">
        <w:rPr>
          <w:b/>
          <w:i/>
        </w:rPr>
        <w:t>Бондаренко Владимира Анатольевича</w:t>
      </w:r>
      <w:r w:rsidRPr="00EC63CF">
        <w:t>, действующего на основании Устава, руководствуясь ч.4</w:t>
      </w:r>
      <w:r w:rsidR="00B0204D" w:rsidRPr="00EC63CF">
        <w:t>ст</w:t>
      </w:r>
      <w:proofErr w:type="gramEnd"/>
      <w:r w:rsidR="00B0204D" w:rsidRPr="00EC63CF">
        <w:t>.</w:t>
      </w:r>
      <w:proofErr w:type="gramStart"/>
      <w:r w:rsidR="00B0204D" w:rsidRPr="00EC63CF">
        <w:t>15</w:t>
      </w:r>
      <w:r w:rsidRPr="00EC63CF">
        <w:t>, п.4.</w:t>
      </w:r>
      <w:r w:rsidR="00B0204D">
        <w:t>3</w:t>
      </w:r>
      <w:r w:rsidRPr="00EC63CF">
        <w:t>.</w:t>
      </w:r>
      <w:r w:rsidR="00B0204D" w:rsidRPr="00EC63CF">
        <w:t xml:space="preserve">ст.17 </w:t>
      </w:r>
      <w:r w:rsidRPr="00EC63CF">
        <w:t xml:space="preserve"> Федерального закона от 06.10.2003г.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692C8B">
        <w:t xml:space="preserve"> </w:t>
      </w:r>
      <w:r w:rsidR="00015231" w:rsidRPr="00015231">
        <w:t xml:space="preserve">к соглашению между органами местного самоуправления Таврического муниципального района и </w:t>
      </w:r>
      <w:r w:rsidR="00E55705">
        <w:t>Любомировского</w:t>
      </w:r>
      <w:r w:rsidR="00015231" w:rsidRPr="00015231">
        <w:t xml:space="preserve"> сельского поселения Таврического муниципального района о передаче осуществления части своих полномочий</w:t>
      </w:r>
      <w:r w:rsidR="00015231">
        <w:t xml:space="preserve">, </w:t>
      </w:r>
      <w:r w:rsidR="00015231" w:rsidRPr="00015231">
        <w:t xml:space="preserve">утвержденному решением </w:t>
      </w:r>
      <w:r w:rsidR="00AD3FDE">
        <w:t>20</w:t>
      </w:r>
      <w:r w:rsidR="00015231" w:rsidRPr="00107901">
        <w:t xml:space="preserve"> сессии Совета Таврического муниципального района </w:t>
      </w:r>
      <w:r w:rsidR="00E54804">
        <w:t>шестого</w:t>
      </w:r>
      <w:r w:rsidR="00015231" w:rsidRPr="00107901">
        <w:t xml:space="preserve"> созыва от </w:t>
      </w:r>
      <w:r w:rsidR="00AD3FDE">
        <w:t>22</w:t>
      </w:r>
      <w:r w:rsidR="00692C8B">
        <w:t xml:space="preserve"> </w:t>
      </w:r>
      <w:r w:rsidR="00AD3FDE">
        <w:t>апре</w:t>
      </w:r>
      <w:r w:rsidR="00E54804">
        <w:t>ля</w:t>
      </w:r>
      <w:r w:rsidR="00015231" w:rsidRPr="00107901">
        <w:t xml:space="preserve"> 20</w:t>
      </w:r>
      <w:r w:rsidR="00F80998">
        <w:t>2</w:t>
      </w:r>
      <w:r w:rsidR="00E54804">
        <w:t>1</w:t>
      </w:r>
      <w:proofErr w:type="gramEnd"/>
      <w:r w:rsidR="00015231" w:rsidRPr="00107901">
        <w:t xml:space="preserve"> года № </w:t>
      </w:r>
      <w:r w:rsidR="00AD3FDE">
        <w:t>118</w:t>
      </w:r>
      <w:r w:rsidR="00015231" w:rsidRPr="00107901">
        <w:t>(далее – Соглашение)</w:t>
      </w:r>
      <w:r w:rsidRPr="00107901">
        <w:t xml:space="preserve"> о нижеследующем:</w:t>
      </w:r>
    </w:p>
    <w:p w:rsidR="00485EF6" w:rsidRDefault="00485EF6" w:rsidP="00485EF6">
      <w:pPr>
        <w:pStyle w:val="a3"/>
        <w:numPr>
          <w:ilvl w:val="0"/>
          <w:numId w:val="4"/>
        </w:numPr>
        <w:jc w:val="both"/>
      </w:pPr>
      <w:r w:rsidRPr="00485EF6">
        <w:t xml:space="preserve">Пункт </w:t>
      </w:r>
      <w:r>
        <w:t>1</w:t>
      </w:r>
      <w:r w:rsidRPr="00485EF6">
        <w:t xml:space="preserve">.1 статьи </w:t>
      </w:r>
      <w:r>
        <w:t>1</w:t>
      </w:r>
      <w:r w:rsidRPr="00485EF6">
        <w:t xml:space="preserve"> Соглашения изложить в новой редакции:</w:t>
      </w:r>
    </w:p>
    <w:p w:rsidR="00485EF6" w:rsidRDefault="00485EF6" w:rsidP="00485EF6">
      <w:pPr>
        <w:jc w:val="both"/>
      </w:pPr>
      <w:r>
        <w:t xml:space="preserve">«1.1. </w:t>
      </w:r>
      <w:proofErr w:type="gramStart"/>
      <w:r w:rsidRPr="00485EF6">
        <w:t xml:space="preserve">Предметом настоящего Соглашения является передача в соответствии с частью 4 статьи 15 Федерального закона №131-ФЗ «Об общих принципах организации местного самоуправления в Российской Федерации» Стороне 2 части полномочий Стороны 1 (далее – полномочия) по организации в границах Любомировского сельского поселения водоснабжения населения в части </w:t>
      </w:r>
      <w:r w:rsidR="009A0C1B" w:rsidRPr="009A0C1B">
        <w:t>актуализации схем водоснабжения и водоотведения на территории поселения, согласно Постановления Правительства РФ №782 «О схемах водоснабжения и</w:t>
      </w:r>
      <w:proofErr w:type="gramEnd"/>
      <w:r w:rsidR="009A0C1B" w:rsidRPr="009A0C1B">
        <w:t xml:space="preserve"> водоотведения»</w:t>
      </w:r>
      <w:r w:rsidR="009A0C1B">
        <w:t>,</w:t>
      </w:r>
      <w:r w:rsidRPr="00485EF6">
        <w:t>ремонта водопроводной сети в д. Веселые рощи</w:t>
      </w:r>
      <w:r>
        <w:t>,</w:t>
      </w:r>
      <w:r w:rsidRPr="00485EF6">
        <w:t xml:space="preserve"> ремонта водопроводной сети по ул. Центральная в д</w:t>
      </w:r>
      <w:proofErr w:type="gramStart"/>
      <w:r w:rsidRPr="00485EF6">
        <w:t>.Б</w:t>
      </w:r>
      <w:proofErr w:type="gramEnd"/>
      <w:r w:rsidRPr="00485EF6">
        <w:t>ерезовка 120 метров</w:t>
      </w:r>
      <w:r>
        <w:t xml:space="preserve">, </w:t>
      </w:r>
      <w:r w:rsidRPr="00485EF6">
        <w:t xml:space="preserve">ремонта </w:t>
      </w:r>
      <w:r w:rsidRPr="00485EF6">
        <w:lastRenderedPageBreak/>
        <w:t xml:space="preserve">водопроводных колодцев 2 штуки в </w:t>
      </w:r>
      <w:proofErr w:type="spellStart"/>
      <w:r w:rsidRPr="00485EF6">
        <w:t>с.Любомировка</w:t>
      </w:r>
      <w:proofErr w:type="spellEnd"/>
      <w:r w:rsidRPr="00485EF6">
        <w:t xml:space="preserve"> по ул.Садовая и по ул.Советская</w:t>
      </w:r>
      <w:r>
        <w:t>.»</w:t>
      </w:r>
      <w:r w:rsidR="009A0C1B">
        <w:t>;</w:t>
      </w:r>
    </w:p>
    <w:p w:rsidR="00211104" w:rsidRPr="00485EF6" w:rsidRDefault="00211104" w:rsidP="00485EF6">
      <w:pPr>
        <w:pStyle w:val="a3"/>
        <w:numPr>
          <w:ilvl w:val="0"/>
          <w:numId w:val="4"/>
        </w:numPr>
        <w:jc w:val="both"/>
        <w:rPr>
          <w:szCs w:val="28"/>
        </w:rPr>
      </w:pPr>
      <w:r w:rsidRPr="00485EF6">
        <w:rPr>
          <w:szCs w:val="28"/>
        </w:rPr>
        <w:t xml:space="preserve">Подпункт 1 пункта </w:t>
      </w:r>
      <w:r w:rsidR="004A16EC" w:rsidRPr="00485EF6">
        <w:rPr>
          <w:szCs w:val="28"/>
        </w:rPr>
        <w:t>3</w:t>
      </w:r>
      <w:r w:rsidRPr="00485EF6">
        <w:rPr>
          <w:szCs w:val="28"/>
        </w:rPr>
        <w:t xml:space="preserve">.1 статьи </w:t>
      </w:r>
      <w:r w:rsidR="004A16EC" w:rsidRPr="00485EF6">
        <w:rPr>
          <w:szCs w:val="28"/>
        </w:rPr>
        <w:t>3</w:t>
      </w:r>
      <w:r w:rsidR="00015231" w:rsidRPr="00485EF6">
        <w:rPr>
          <w:szCs w:val="28"/>
        </w:rPr>
        <w:t xml:space="preserve"> Соглашения</w:t>
      </w:r>
      <w:r w:rsidRPr="00485EF6">
        <w:rPr>
          <w:szCs w:val="28"/>
        </w:rPr>
        <w:t xml:space="preserve"> изложить в новой редакции:</w:t>
      </w:r>
    </w:p>
    <w:p w:rsidR="00335E9A" w:rsidRDefault="00211104" w:rsidP="00485EF6">
      <w:pPr>
        <w:tabs>
          <w:tab w:val="left" w:pos="720"/>
        </w:tabs>
        <w:jc w:val="both"/>
      </w:pPr>
      <w:r w:rsidRPr="00EC63CF">
        <w:rPr>
          <w:szCs w:val="28"/>
        </w:rPr>
        <w:t xml:space="preserve">«1) </w:t>
      </w:r>
      <w:r w:rsidR="00B459C4" w:rsidRPr="00E23050">
        <w:t>Перечисля</w:t>
      </w:r>
      <w:r w:rsidR="00B459C4">
        <w:t>ет финансовые средства Стороне 2</w:t>
      </w:r>
      <w:r w:rsidR="00B459C4" w:rsidRPr="00E23050">
        <w:t xml:space="preserve"> в виде </w:t>
      </w:r>
      <w:r w:rsidR="00B459C4">
        <w:t>межбюджетных трансфертов</w:t>
      </w:r>
      <w:r w:rsidR="00B459C4" w:rsidRPr="00E23050">
        <w:t xml:space="preserve"> из бюджета Таврического муниципального района</w:t>
      </w:r>
      <w:r w:rsidR="00B459C4">
        <w:t xml:space="preserve"> в бюджет </w:t>
      </w:r>
      <w:r w:rsidR="00AD3FDE">
        <w:t>Л</w:t>
      </w:r>
      <w:r w:rsidR="00E55705">
        <w:t>юбомировского</w:t>
      </w:r>
      <w:r w:rsidR="00692C8B">
        <w:t xml:space="preserve"> </w:t>
      </w:r>
      <w:r w:rsidR="00B459C4" w:rsidRPr="00E23050">
        <w:t xml:space="preserve">сельского поселения в размере </w:t>
      </w:r>
      <w:r w:rsidR="00485EF6">
        <w:t>550751,51</w:t>
      </w:r>
      <w:r w:rsidR="00D71199">
        <w:t>(</w:t>
      </w:r>
      <w:r w:rsidR="00485EF6">
        <w:t>пятьсот пятьдесят тысяч</w:t>
      </w:r>
      <w:r w:rsidR="00692C8B">
        <w:t xml:space="preserve"> </w:t>
      </w:r>
      <w:r w:rsidR="00485EF6">
        <w:t>семьсот пятьдесят один</w:t>
      </w:r>
      <w:r w:rsidR="00B459C4">
        <w:t>) рубл</w:t>
      </w:r>
      <w:r w:rsidR="00485EF6">
        <w:t>ь51</w:t>
      </w:r>
      <w:r w:rsidR="003B5665">
        <w:t xml:space="preserve"> коп</w:t>
      </w:r>
      <w:r w:rsidRPr="00EC63CF">
        <w:t>, в т.ч</w:t>
      </w:r>
      <w:proofErr w:type="gramStart"/>
      <w:r w:rsidRPr="00EC63CF">
        <w:t>.</w:t>
      </w:r>
      <w:r w:rsidR="00C3565E" w:rsidRPr="00EC63CF">
        <w:t>ф</w:t>
      </w:r>
      <w:proofErr w:type="gramEnd"/>
      <w:r w:rsidR="00C3565E" w:rsidRPr="00EC63CF">
        <w:t>инансовые</w:t>
      </w:r>
      <w:r w:rsidR="00C3565E">
        <w:t xml:space="preserve"> средства</w:t>
      </w:r>
      <w:r w:rsidR="002D40C2">
        <w:t>:</w:t>
      </w:r>
    </w:p>
    <w:p w:rsidR="00175F2A" w:rsidRDefault="00012264" w:rsidP="00485EF6">
      <w:pPr>
        <w:tabs>
          <w:tab w:val="left" w:pos="720"/>
        </w:tabs>
        <w:jc w:val="both"/>
      </w:pPr>
      <w:r>
        <w:rPr>
          <w:szCs w:val="28"/>
        </w:rPr>
        <w:t xml:space="preserve">- в части </w:t>
      </w:r>
      <w:r w:rsidR="003B5665" w:rsidRPr="003B5665">
        <w:rPr>
          <w:szCs w:val="28"/>
        </w:rPr>
        <w:t>актуализации схем водоснабжения и водоотведения на территории поселения, согласно Постановления Правительства РФ №782 «О схемах водоснабжения и водоотведения</w:t>
      </w:r>
      <w:proofErr w:type="gramStart"/>
      <w:r w:rsidR="003B5665" w:rsidRPr="003B5665">
        <w:rPr>
          <w:szCs w:val="28"/>
        </w:rPr>
        <w:t>»</w:t>
      </w:r>
      <w:r>
        <w:t>в</w:t>
      </w:r>
      <w:proofErr w:type="gramEnd"/>
      <w:r>
        <w:t xml:space="preserve"> размере </w:t>
      </w:r>
      <w:r w:rsidR="00175F2A" w:rsidRPr="00175F2A">
        <w:t>17520,51 (семнадцать тысяч пятьсот двадцать) рублей 51 копейка перечисляются не позднее 15 мая 2021 года</w:t>
      </w:r>
      <w:r w:rsidR="00175F2A">
        <w:t>;</w:t>
      </w:r>
    </w:p>
    <w:p w:rsidR="003B5665" w:rsidRDefault="00F870C3" w:rsidP="00485EF6">
      <w:pPr>
        <w:tabs>
          <w:tab w:val="left" w:pos="720"/>
        </w:tabs>
        <w:jc w:val="both"/>
      </w:pPr>
      <w:r w:rsidRPr="00F870C3">
        <w:rPr>
          <w:szCs w:val="28"/>
        </w:rPr>
        <w:t xml:space="preserve">- </w:t>
      </w:r>
      <w:r w:rsidRPr="00F870C3">
        <w:t xml:space="preserve">в части </w:t>
      </w:r>
      <w:r w:rsidR="003B5665">
        <w:t>ремонта водопроводной сети д</w:t>
      </w:r>
      <w:proofErr w:type="gramStart"/>
      <w:r w:rsidR="003B5665">
        <w:t>.</w:t>
      </w:r>
      <w:r w:rsidR="00175F2A">
        <w:t>В</w:t>
      </w:r>
      <w:proofErr w:type="gramEnd"/>
      <w:r w:rsidR="00175F2A">
        <w:t>еселые Рощи</w:t>
      </w:r>
      <w:r w:rsidR="00692C8B">
        <w:t xml:space="preserve"> </w:t>
      </w:r>
      <w:r w:rsidR="00D71199">
        <w:t xml:space="preserve">в </w:t>
      </w:r>
      <w:r w:rsidRPr="00F870C3">
        <w:t xml:space="preserve">размере </w:t>
      </w:r>
      <w:r w:rsidR="00175F2A">
        <w:t xml:space="preserve">206957 </w:t>
      </w:r>
      <w:r w:rsidRPr="00F870C3">
        <w:t>(</w:t>
      </w:r>
      <w:r w:rsidR="003B5665">
        <w:t xml:space="preserve">двести </w:t>
      </w:r>
      <w:r w:rsidR="00175F2A">
        <w:t>шесть</w:t>
      </w:r>
      <w:r w:rsidRPr="00F870C3">
        <w:t xml:space="preserve"> тысяч</w:t>
      </w:r>
      <w:r w:rsidR="00692C8B">
        <w:t xml:space="preserve"> </w:t>
      </w:r>
      <w:r w:rsidR="00175F2A">
        <w:t>девятьсот пятьдесят семь</w:t>
      </w:r>
      <w:r w:rsidR="003B5665">
        <w:t xml:space="preserve">) </w:t>
      </w:r>
      <w:r w:rsidRPr="00F870C3">
        <w:t>рубл</w:t>
      </w:r>
      <w:r w:rsidR="003B5665">
        <w:t>ей</w:t>
      </w:r>
      <w:r w:rsidRPr="00F870C3">
        <w:t xml:space="preserve"> 00 копеек перечисляются не позднее </w:t>
      </w:r>
      <w:r w:rsidR="00175F2A">
        <w:t>0</w:t>
      </w:r>
      <w:r w:rsidR="00012264">
        <w:t>5</w:t>
      </w:r>
      <w:r w:rsidR="00175F2A">
        <w:t>июня</w:t>
      </w:r>
      <w:r w:rsidRPr="00F870C3">
        <w:t xml:space="preserve"> 20</w:t>
      </w:r>
      <w:r w:rsidR="00012264">
        <w:t>2</w:t>
      </w:r>
      <w:r w:rsidR="006C04A0">
        <w:t>1</w:t>
      </w:r>
      <w:r w:rsidRPr="00F870C3">
        <w:t xml:space="preserve"> года</w:t>
      </w:r>
      <w:r w:rsidR="005A2D53">
        <w:t>;</w:t>
      </w:r>
    </w:p>
    <w:p w:rsidR="00175F2A" w:rsidRDefault="003B5665" w:rsidP="00485EF6">
      <w:pPr>
        <w:tabs>
          <w:tab w:val="left" w:pos="720"/>
        </w:tabs>
        <w:jc w:val="both"/>
      </w:pPr>
      <w:r>
        <w:t xml:space="preserve">- в части </w:t>
      </w:r>
      <w:r w:rsidR="005A2D53">
        <w:t>ремонта водопроводной сети</w:t>
      </w:r>
      <w:r w:rsidR="005A2D53" w:rsidRPr="005A2D53">
        <w:t xml:space="preserve"> по ул. </w:t>
      </w:r>
      <w:r w:rsidR="00175F2A">
        <w:t>Центральная</w:t>
      </w:r>
      <w:r w:rsidR="005A2D53" w:rsidRPr="005A2D53">
        <w:t xml:space="preserve"> в </w:t>
      </w:r>
      <w:r w:rsidR="00175F2A">
        <w:t>д</w:t>
      </w:r>
      <w:proofErr w:type="gramStart"/>
      <w:r w:rsidR="005A2D53" w:rsidRPr="005A2D53">
        <w:t>.</w:t>
      </w:r>
      <w:r w:rsidR="00175F2A">
        <w:t>Б</w:t>
      </w:r>
      <w:proofErr w:type="gramEnd"/>
      <w:r w:rsidR="00175F2A">
        <w:t>ерезовка 120 метров</w:t>
      </w:r>
      <w:r w:rsidR="005A2D53" w:rsidRPr="005A2D53">
        <w:t xml:space="preserve"> в размере </w:t>
      </w:r>
      <w:r w:rsidR="00175F2A">
        <w:t>237335</w:t>
      </w:r>
      <w:r w:rsidR="005A2D53" w:rsidRPr="005A2D53">
        <w:t xml:space="preserve"> (</w:t>
      </w:r>
      <w:r w:rsidR="00175F2A">
        <w:t>двести тридцать семь</w:t>
      </w:r>
      <w:r w:rsidR="005A2D53" w:rsidRPr="005A2D53">
        <w:t xml:space="preserve"> тысяч </w:t>
      </w:r>
      <w:r w:rsidR="00175F2A">
        <w:t>триста тридцать пять</w:t>
      </w:r>
      <w:r w:rsidR="005A2D53" w:rsidRPr="005A2D53">
        <w:t xml:space="preserve">) рублей 00 копеек перечисляются не позднее </w:t>
      </w:r>
      <w:r w:rsidR="005A2D53">
        <w:t>15</w:t>
      </w:r>
      <w:r w:rsidR="00175F2A">
        <w:t>ноября</w:t>
      </w:r>
      <w:r w:rsidR="005A2D53" w:rsidRPr="005A2D53">
        <w:t xml:space="preserve"> 2021 года</w:t>
      </w:r>
      <w:r w:rsidR="00175F2A">
        <w:t>;</w:t>
      </w:r>
    </w:p>
    <w:p w:rsidR="00F870C3" w:rsidRPr="00F870C3" w:rsidRDefault="00175F2A" w:rsidP="00485EF6">
      <w:pPr>
        <w:tabs>
          <w:tab w:val="left" w:pos="720"/>
        </w:tabs>
        <w:jc w:val="both"/>
        <w:rPr>
          <w:szCs w:val="28"/>
        </w:rPr>
      </w:pPr>
      <w:r>
        <w:t xml:space="preserve">- в части ремонта водопроводных колодцев 2 штуки в </w:t>
      </w:r>
      <w:proofErr w:type="spellStart"/>
      <w:r>
        <w:t>с</w:t>
      </w:r>
      <w:proofErr w:type="gramStart"/>
      <w:r>
        <w:t>.Л</w:t>
      </w:r>
      <w:proofErr w:type="gramEnd"/>
      <w:r>
        <w:t>юбомировка</w:t>
      </w:r>
      <w:proofErr w:type="spellEnd"/>
      <w:r>
        <w:t xml:space="preserve"> по ул.Садовая и по ул.Советская в размере 88939 (восемьдесят восемь тысяч девятьсот тридцать девять) рублей 00 копеек перечисляются не позднее 15 ноября 2021 года.</w:t>
      </w:r>
      <w:r w:rsidR="006F078F">
        <w:t>».</w:t>
      </w:r>
    </w:p>
    <w:p w:rsidR="005A7658" w:rsidRDefault="005A7658" w:rsidP="00485EF6">
      <w:pPr>
        <w:tabs>
          <w:tab w:val="left" w:pos="720"/>
        </w:tabs>
        <w:jc w:val="both"/>
      </w:pPr>
      <w:r>
        <w:t xml:space="preserve">     2. Положения соглашения, незатронутые настоящим дополнительным соглашением, действуют в прежней редакции.</w:t>
      </w:r>
    </w:p>
    <w:p w:rsidR="00211104" w:rsidRPr="00EC63CF" w:rsidRDefault="00211104" w:rsidP="00485EF6">
      <w:pPr>
        <w:pStyle w:val="a3"/>
        <w:numPr>
          <w:ilvl w:val="0"/>
          <w:numId w:val="3"/>
        </w:numPr>
        <w:ind w:left="0" w:firstLine="360"/>
        <w:jc w:val="both"/>
      </w:pPr>
      <w:r w:rsidRPr="005A7658">
        <w:rPr>
          <w:szCs w:val="28"/>
        </w:rPr>
        <w:t>Настоящее Дополнительное Соглашение вступает в силу с</w:t>
      </w:r>
      <w:r w:rsidR="00FF4A6A" w:rsidRPr="005A7658">
        <w:rPr>
          <w:szCs w:val="28"/>
        </w:rPr>
        <w:t>о</w:t>
      </w:r>
      <w:r w:rsidR="00692C8B">
        <w:rPr>
          <w:szCs w:val="28"/>
        </w:rPr>
        <w:t xml:space="preserve"> </w:t>
      </w:r>
      <w:r w:rsidR="00FF4A6A" w:rsidRPr="005A7658">
        <w:rPr>
          <w:szCs w:val="28"/>
        </w:rPr>
        <w:t>дня</w:t>
      </w:r>
      <w:r w:rsidRPr="005A7658">
        <w:rPr>
          <w:szCs w:val="28"/>
        </w:rPr>
        <w:t xml:space="preserve"> его официального обнародования</w:t>
      </w:r>
      <w:r w:rsidR="00C66F3C" w:rsidRPr="005A7658">
        <w:rPr>
          <w:szCs w:val="28"/>
        </w:rPr>
        <w:t xml:space="preserve"> в установленном порядке</w:t>
      </w:r>
      <w:r w:rsidRPr="005A7658">
        <w:rPr>
          <w:szCs w:val="28"/>
        </w:rPr>
        <w:t xml:space="preserve">, но не ранее его утверждения решениями Совета </w:t>
      </w:r>
      <w:r w:rsidR="00175F2A">
        <w:rPr>
          <w:szCs w:val="28"/>
        </w:rPr>
        <w:t>Любомировского</w:t>
      </w:r>
      <w:r w:rsidR="00473ECE" w:rsidRPr="005A7658">
        <w:rPr>
          <w:szCs w:val="28"/>
        </w:rPr>
        <w:t xml:space="preserve"> сельского</w:t>
      </w:r>
      <w:r w:rsidRPr="005A7658">
        <w:rPr>
          <w:szCs w:val="28"/>
        </w:rPr>
        <w:t xml:space="preserve"> поселения и Совета Таврического муниципального района и действует до 31 декабря 20</w:t>
      </w:r>
      <w:r w:rsidR="00012264">
        <w:rPr>
          <w:szCs w:val="28"/>
        </w:rPr>
        <w:t>2</w:t>
      </w:r>
      <w:r w:rsidR="007541DA">
        <w:rPr>
          <w:szCs w:val="28"/>
        </w:rPr>
        <w:t>1</w:t>
      </w:r>
      <w:r w:rsidRPr="005A7658">
        <w:rPr>
          <w:szCs w:val="28"/>
        </w:rPr>
        <w:t xml:space="preserve"> года.</w:t>
      </w:r>
    </w:p>
    <w:p w:rsidR="00211104" w:rsidRPr="00EC63CF" w:rsidRDefault="00211104" w:rsidP="00485EF6">
      <w:pPr>
        <w:numPr>
          <w:ilvl w:val="0"/>
          <w:numId w:val="3"/>
        </w:numPr>
        <w:ind w:left="0" w:firstLine="349"/>
        <w:jc w:val="both"/>
      </w:pPr>
      <w:r w:rsidRPr="00EC63CF">
        <w:rPr>
          <w:szCs w:val="28"/>
        </w:rPr>
        <w:t>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:rsidR="00211104" w:rsidRPr="00EC63CF" w:rsidRDefault="00211104" w:rsidP="00485EF6">
      <w:pPr>
        <w:jc w:val="both"/>
        <w:outlineLvl w:val="0"/>
        <w:rPr>
          <w:b/>
          <w:sz w:val="26"/>
          <w:szCs w:val="26"/>
        </w:rPr>
      </w:pPr>
    </w:p>
    <w:p w:rsidR="00211104" w:rsidRPr="00EC63CF" w:rsidRDefault="00211104" w:rsidP="00485EF6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4E69E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485EF6">
            <w:pPr>
              <w:jc w:val="both"/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485EF6">
            <w:pPr>
              <w:jc w:val="both"/>
              <w:rPr>
                <w:b/>
                <w:sz w:val="26"/>
                <w:szCs w:val="26"/>
              </w:rPr>
            </w:pPr>
          </w:p>
          <w:p w:rsidR="00211104" w:rsidRPr="00EC63CF" w:rsidRDefault="00211104" w:rsidP="00485EF6">
            <w:pPr>
              <w:jc w:val="both"/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E76DD9">
              <w:rPr>
                <w:b/>
                <w:sz w:val="26"/>
                <w:szCs w:val="26"/>
              </w:rPr>
              <w:t>И.А. Баннов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485EF6">
            <w:pPr>
              <w:jc w:val="both"/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«Сторона 2»</w:t>
            </w:r>
          </w:p>
          <w:p w:rsidR="00211104" w:rsidRPr="00EC63CF" w:rsidRDefault="00211104" w:rsidP="00485EF6">
            <w:pPr>
              <w:jc w:val="both"/>
              <w:rPr>
                <w:b/>
                <w:sz w:val="26"/>
                <w:szCs w:val="26"/>
              </w:rPr>
            </w:pPr>
          </w:p>
          <w:p w:rsidR="00211104" w:rsidRPr="00EC63CF" w:rsidRDefault="00211104" w:rsidP="00485EF6">
            <w:pPr>
              <w:jc w:val="both"/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</w:t>
            </w:r>
            <w:r w:rsidR="00063620">
              <w:rPr>
                <w:b/>
                <w:sz w:val="26"/>
                <w:szCs w:val="26"/>
              </w:rPr>
              <w:t>_____</w:t>
            </w:r>
            <w:r w:rsidRPr="00EC63CF">
              <w:rPr>
                <w:b/>
                <w:sz w:val="26"/>
                <w:szCs w:val="26"/>
              </w:rPr>
              <w:t>__</w:t>
            </w:r>
            <w:r w:rsidR="00E55705">
              <w:rPr>
                <w:b/>
                <w:sz w:val="26"/>
                <w:szCs w:val="26"/>
              </w:rPr>
              <w:t>В</w:t>
            </w:r>
            <w:r w:rsidR="005A2D53">
              <w:rPr>
                <w:b/>
                <w:sz w:val="26"/>
                <w:szCs w:val="26"/>
              </w:rPr>
              <w:t>.</w:t>
            </w:r>
            <w:r w:rsidR="00E55705">
              <w:rPr>
                <w:b/>
                <w:sz w:val="26"/>
                <w:szCs w:val="26"/>
              </w:rPr>
              <w:t>А</w:t>
            </w:r>
            <w:r w:rsidR="005A2D53">
              <w:rPr>
                <w:b/>
                <w:sz w:val="26"/>
                <w:szCs w:val="26"/>
              </w:rPr>
              <w:t>.</w:t>
            </w:r>
            <w:r w:rsidR="00F12EE5">
              <w:rPr>
                <w:b/>
                <w:sz w:val="26"/>
                <w:szCs w:val="26"/>
              </w:rPr>
              <w:t xml:space="preserve"> </w:t>
            </w:r>
            <w:r w:rsidR="00E55705">
              <w:rPr>
                <w:b/>
                <w:sz w:val="26"/>
                <w:szCs w:val="26"/>
              </w:rPr>
              <w:t>Бондаренко</w:t>
            </w:r>
          </w:p>
        </w:tc>
      </w:tr>
    </w:tbl>
    <w:p w:rsidR="00211104" w:rsidRPr="00EC63CF" w:rsidRDefault="00211104" w:rsidP="00485EF6">
      <w:pPr>
        <w:jc w:val="both"/>
        <w:rPr>
          <w:szCs w:val="28"/>
        </w:rPr>
      </w:pPr>
    </w:p>
    <w:p w:rsidR="00211104" w:rsidRPr="00C067F9" w:rsidRDefault="00211104" w:rsidP="00485EF6">
      <w:pPr>
        <w:jc w:val="both"/>
        <w:rPr>
          <w:sz w:val="24"/>
        </w:rPr>
      </w:pPr>
    </w:p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554C2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C0C77"/>
    <w:multiLevelType w:val="hybridMultilevel"/>
    <w:tmpl w:val="E0386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48E"/>
    <w:rsid w:val="00012264"/>
    <w:rsid w:val="00015231"/>
    <w:rsid w:val="00040DC2"/>
    <w:rsid w:val="000445F4"/>
    <w:rsid w:val="00063620"/>
    <w:rsid w:val="0009081C"/>
    <w:rsid w:val="000969A8"/>
    <w:rsid w:val="000A3EC5"/>
    <w:rsid w:val="000D6D2E"/>
    <w:rsid w:val="00107901"/>
    <w:rsid w:val="0011207F"/>
    <w:rsid w:val="001728B6"/>
    <w:rsid w:val="00175F2A"/>
    <w:rsid w:val="001C2149"/>
    <w:rsid w:val="00211104"/>
    <w:rsid w:val="00262ADC"/>
    <w:rsid w:val="002C5A07"/>
    <w:rsid w:val="002D40C2"/>
    <w:rsid w:val="00302587"/>
    <w:rsid w:val="00335E9A"/>
    <w:rsid w:val="00336AE8"/>
    <w:rsid w:val="00355BDB"/>
    <w:rsid w:val="00364CDA"/>
    <w:rsid w:val="003704CA"/>
    <w:rsid w:val="003B5665"/>
    <w:rsid w:val="004233E0"/>
    <w:rsid w:val="0046219D"/>
    <w:rsid w:val="0047048E"/>
    <w:rsid w:val="00473ECE"/>
    <w:rsid w:val="004836AB"/>
    <w:rsid w:val="00485EF6"/>
    <w:rsid w:val="004879D9"/>
    <w:rsid w:val="004A16EC"/>
    <w:rsid w:val="00554EFB"/>
    <w:rsid w:val="005A2D53"/>
    <w:rsid w:val="005A7658"/>
    <w:rsid w:val="006119EF"/>
    <w:rsid w:val="00692C8B"/>
    <w:rsid w:val="006A4D0F"/>
    <w:rsid w:val="006C04A0"/>
    <w:rsid w:val="006E4497"/>
    <w:rsid w:val="006F078F"/>
    <w:rsid w:val="007541DA"/>
    <w:rsid w:val="00777A09"/>
    <w:rsid w:val="007A7CB9"/>
    <w:rsid w:val="007B3A5B"/>
    <w:rsid w:val="008152C9"/>
    <w:rsid w:val="00894811"/>
    <w:rsid w:val="008D126D"/>
    <w:rsid w:val="008E7F3A"/>
    <w:rsid w:val="00935ECF"/>
    <w:rsid w:val="00941B39"/>
    <w:rsid w:val="0096371D"/>
    <w:rsid w:val="0097651D"/>
    <w:rsid w:val="009A0C1B"/>
    <w:rsid w:val="009C22BB"/>
    <w:rsid w:val="009E1F4A"/>
    <w:rsid w:val="00A923AD"/>
    <w:rsid w:val="00AD3FDE"/>
    <w:rsid w:val="00B0204D"/>
    <w:rsid w:val="00B26DA1"/>
    <w:rsid w:val="00B459C4"/>
    <w:rsid w:val="00C3565E"/>
    <w:rsid w:val="00C432CA"/>
    <w:rsid w:val="00C66F3C"/>
    <w:rsid w:val="00C93F7A"/>
    <w:rsid w:val="00CE1F17"/>
    <w:rsid w:val="00D71199"/>
    <w:rsid w:val="00D72678"/>
    <w:rsid w:val="00E43647"/>
    <w:rsid w:val="00E54804"/>
    <w:rsid w:val="00E55705"/>
    <w:rsid w:val="00E76DD9"/>
    <w:rsid w:val="00EC4857"/>
    <w:rsid w:val="00EF3006"/>
    <w:rsid w:val="00F12EE5"/>
    <w:rsid w:val="00F2253A"/>
    <w:rsid w:val="00F45D6D"/>
    <w:rsid w:val="00F67AD8"/>
    <w:rsid w:val="00F704E7"/>
    <w:rsid w:val="00F80998"/>
    <w:rsid w:val="00F870C3"/>
    <w:rsid w:val="00F952C1"/>
    <w:rsid w:val="00F96B0E"/>
    <w:rsid w:val="00FF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52C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E9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52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8152C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User</cp:lastModifiedBy>
  <cp:revision>74</cp:revision>
  <cp:lastPrinted>2021-10-28T10:12:00Z</cp:lastPrinted>
  <dcterms:created xsi:type="dcterms:W3CDTF">2017-11-30T05:30:00Z</dcterms:created>
  <dcterms:modified xsi:type="dcterms:W3CDTF">2021-10-28T10:12:00Z</dcterms:modified>
</cp:coreProperties>
</file>